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C8" w:rsidRPr="002E4D19" w:rsidRDefault="00115DC8" w:rsidP="00115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4D1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  <w:r w:rsidR="009E50AE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</w:p>
    <w:p w:rsidR="00115DC8" w:rsidRDefault="00115DC8" w:rsidP="00115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E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925E69">
        <w:rPr>
          <w:rFonts w:ascii="Times New Roman" w:hAnsi="Times New Roman"/>
          <w:b/>
          <w:sz w:val="24"/>
          <w:szCs w:val="24"/>
        </w:rPr>
        <w:t>Санитарно-гигиенический контроль за содержанием в пищевых продуктах посторонних химических веществ (на базе лаборатории ФБУЗ «Центр гигиены и эпидемиологии в Оренбургской области»).</w:t>
      </w:r>
    </w:p>
    <w:p w:rsidR="00115DC8" w:rsidRPr="00925E69" w:rsidRDefault="00115DC8" w:rsidP="00115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C8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1152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511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освоить </w:t>
      </w:r>
      <w:r w:rsidRPr="00851152">
        <w:rPr>
          <w:rFonts w:ascii="Times New Roman" w:hAnsi="Times New Roman"/>
          <w:sz w:val="24"/>
          <w:szCs w:val="24"/>
        </w:rPr>
        <w:t>методики определения посторонних химических примесей (нитратов и нитритов, пести</w:t>
      </w:r>
      <w:r>
        <w:rPr>
          <w:rFonts w:ascii="Times New Roman" w:hAnsi="Times New Roman"/>
          <w:sz w:val="24"/>
          <w:szCs w:val="24"/>
        </w:rPr>
        <w:t xml:space="preserve">цидов, солей тяжелых металлов) в пищевых продуктах. Приобретение </w:t>
      </w:r>
      <w:r w:rsidRPr="00851152">
        <w:rPr>
          <w:rFonts w:ascii="Times New Roman" w:hAnsi="Times New Roman"/>
          <w:sz w:val="24"/>
          <w:szCs w:val="24"/>
        </w:rPr>
        <w:t>навыков по оценке результатов исследования и составлению заключения.</w:t>
      </w:r>
    </w:p>
    <w:p w:rsidR="00115DC8" w:rsidRPr="00925E69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1152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115DC8" w:rsidRPr="00851152" w:rsidRDefault="00115DC8" w:rsidP="00115D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5E6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851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солях тяжелых металлов, пестицидах, нитратах и нитритах, путях их попадания в пищевые продукты, особенностях воздействия на организм человека, современных методах обнаружения в пищевых продуктах.</w:t>
      </w:r>
    </w:p>
    <w:p w:rsidR="00115DC8" w:rsidRPr="00851152" w:rsidRDefault="00115DC8" w:rsidP="00115DC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25E6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851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лабораторных исследований по определению содержания солей тяжелых металлов, пестицидов, нитратов и нитритов в пищевых продуктах. </w:t>
      </w:r>
      <w:r w:rsidRPr="00851152">
        <w:rPr>
          <w:rFonts w:ascii="Times New Roman" w:hAnsi="Times New Roman"/>
          <w:sz w:val="24"/>
          <w:szCs w:val="24"/>
        </w:rPr>
        <w:t xml:space="preserve"> Уметь интерпретировать результаты проведенных исследований.</w:t>
      </w:r>
    </w:p>
    <w:p w:rsidR="00115DC8" w:rsidRPr="00851152" w:rsidRDefault="00115DC8" w:rsidP="00115DC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25E6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851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1152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851152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851152">
        <w:rPr>
          <w:rFonts w:ascii="Times New Roman" w:hAnsi="Times New Roman"/>
          <w:color w:val="000000"/>
          <w:sz w:val="24"/>
          <w:szCs w:val="24"/>
          <w:lang w:eastAsia="ru-RU"/>
        </w:rPr>
        <w:t>для профилактики среди</w:t>
      </w:r>
      <w:r w:rsidRPr="00851152">
        <w:rPr>
          <w:rFonts w:ascii="Times New Roman" w:hAnsi="Times New Roman"/>
          <w:sz w:val="24"/>
          <w:szCs w:val="24"/>
          <w:lang w:eastAsia="ru-RU"/>
        </w:rPr>
        <w:t xml:space="preserve"> населения</w:t>
      </w:r>
      <w:r w:rsidRPr="00851152">
        <w:rPr>
          <w:rFonts w:ascii="Times New Roman" w:hAnsi="Times New Roman"/>
          <w:sz w:val="24"/>
          <w:szCs w:val="24"/>
        </w:rPr>
        <w:t xml:space="preserve"> отравлений, вызванных остаточным количеством пестицидов, солями тяжелых металлов, нитратами и нитритами.</w:t>
      </w:r>
    </w:p>
    <w:p w:rsidR="00115DC8" w:rsidRPr="00851152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115DC8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1152">
        <w:rPr>
          <w:rFonts w:ascii="Times New Roman" w:hAnsi="Times New Roman"/>
          <w:color w:val="000000"/>
          <w:sz w:val="24"/>
          <w:szCs w:val="24"/>
          <w:lang w:eastAsia="ru-RU"/>
        </w:rPr>
        <w:t>1. Соли тяжелых металлов, пестициды, нитраты и нитриты, пути их попадания в пищевые продукты, особенности воздействия на организм человека.</w:t>
      </w:r>
    </w:p>
    <w:p w:rsidR="00115DC8" w:rsidRPr="00925E69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1152">
        <w:rPr>
          <w:rFonts w:ascii="Times New Roman" w:hAnsi="Times New Roman"/>
          <w:sz w:val="24"/>
          <w:szCs w:val="24"/>
        </w:rPr>
        <w:t>2. Современные методы определения в продуктах питания нитратов и нитритов, используемая аппаратура, ход исследования, оценка результатов.</w:t>
      </w:r>
    </w:p>
    <w:p w:rsidR="00115DC8" w:rsidRPr="00851152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1152">
        <w:rPr>
          <w:rFonts w:ascii="Times New Roman" w:hAnsi="Times New Roman"/>
          <w:sz w:val="24"/>
          <w:szCs w:val="24"/>
        </w:rPr>
        <w:t>3. Современные методы определения в продуктах питания остаточных количеств пестицидов, используемая аппаратура, ход исследования, оценка результатов.</w:t>
      </w:r>
    </w:p>
    <w:p w:rsidR="00115DC8" w:rsidRPr="00851152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1152">
        <w:rPr>
          <w:rFonts w:ascii="Times New Roman" w:hAnsi="Times New Roman"/>
          <w:sz w:val="24"/>
          <w:szCs w:val="24"/>
        </w:rPr>
        <w:t>4. Современные методы определения в продуктах солей тяжелых металлов, используемая аппаратура, ход исследования, оценка результатов.</w:t>
      </w:r>
    </w:p>
    <w:p w:rsidR="00115DC8" w:rsidRPr="00851152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1152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851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соли тяжелых металлов, остаточные количества пестицидов в пищевых продуктах, нитраты и нитриты, методы лабораторных исследований,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допустимая суточная доза (ДСД) чужеродного химического вещества, максимально допустимый уровень (МДУ) чужеродного химического вещества в пищевой продукции.</w:t>
      </w:r>
    </w:p>
    <w:p w:rsidR="00115DC8" w:rsidRPr="00981F95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115DC8" w:rsidRPr="00D2002B" w:rsidRDefault="00115DC8" w:rsidP="00115DC8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115DC8" w:rsidRPr="00851152" w:rsidRDefault="00115DC8" w:rsidP="00781E24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1152">
        <w:rPr>
          <w:rFonts w:ascii="Times New Roman" w:hAnsi="Times New Roman"/>
          <w:sz w:val="24"/>
          <w:szCs w:val="24"/>
        </w:rPr>
        <w:t xml:space="preserve">2. </w:t>
      </w:r>
      <w:r w:rsidR="00781E24"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115DC8" w:rsidRPr="00851152" w:rsidRDefault="00115DC8" w:rsidP="00115D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51152">
        <w:rPr>
          <w:rFonts w:ascii="Times New Roman" w:hAnsi="Times New Roman"/>
          <w:sz w:val="24"/>
          <w:szCs w:val="24"/>
        </w:rPr>
        <w:t>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152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152">
        <w:rPr>
          <w:rFonts w:ascii="Times New Roman" w:hAnsi="Times New Roman"/>
          <w:sz w:val="24"/>
          <w:szCs w:val="24"/>
        </w:rPr>
        <w:t>Изд-во ОрГМА,2011.-652 с.</w:t>
      </w:r>
    </w:p>
    <w:p w:rsidR="00115DC8" w:rsidRPr="00851152" w:rsidRDefault="00115DC8" w:rsidP="00115DC8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51152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115DC8" w:rsidRPr="00851152" w:rsidRDefault="00115DC8" w:rsidP="00115D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851152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851152">
        <w:rPr>
          <w:rFonts w:ascii="Times New Roman" w:hAnsi="Times New Roman"/>
          <w:color w:val="000000"/>
          <w:sz w:val="24"/>
          <w:szCs w:val="24"/>
        </w:rPr>
        <w:t>.</w:t>
      </w:r>
    </w:p>
    <w:p w:rsidR="00115DC8" w:rsidRPr="00851152" w:rsidRDefault="00115DC8" w:rsidP="00115D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51152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851152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851152">
        <w:rPr>
          <w:rFonts w:ascii="Times New Roman" w:hAnsi="Times New Roman"/>
          <w:color w:val="000000"/>
          <w:sz w:val="24"/>
          <w:szCs w:val="24"/>
        </w:rPr>
        <w:t>.</w:t>
      </w:r>
    </w:p>
    <w:p w:rsidR="00115DC8" w:rsidRPr="00FB2C9C" w:rsidRDefault="00115DC8" w:rsidP="00115D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851152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 w:rsidRPr="00851152">
        <w:rPr>
          <w:rFonts w:ascii="Times New Roman" w:hAnsi="Times New Roman"/>
          <w:color w:val="000000"/>
          <w:spacing w:val="1"/>
          <w:sz w:val="24"/>
          <w:szCs w:val="24"/>
        </w:rPr>
        <w:t>пищ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евых продуктов».</w:t>
      </w:r>
      <w:r w:rsidRPr="0085115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B2C9C">
        <w:rPr>
          <w:rFonts w:ascii="Times New Roman" w:hAnsi="Times New Roman"/>
          <w:color w:val="000000"/>
          <w:spacing w:val="-3"/>
          <w:sz w:val="24"/>
          <w:szCs w:val="24"/>
        </w:rPr>
        <w:t>СанПиН 2.3.2.1078-01 МЗ РФ с дополнениями.</w:t>
      </w:r>
    </w:p>
    <w:p w:rsidR="00115DC8" w:rsidRPr="00FB2C9C" w:rsidRDefault="00115DC8" w:rsidP="00115DC8">
      <w:pPr>
        <w:pStyle w:val="a3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2C9C">
        <w:rPr>
          <w:rFonts w:ascii="Times New Roman" w:hAnsi="Times New Roman"/>
          <w:sz w:val="24"/>
          <w:szCs w:val="24"/>
        </w:rPr>
        <w:t>«Гигиенические нормативы содержания пестицидов в объектах окружающей среды». ГН 1.2.3111-13.</w:t>
      </w:r>
    </w:p>
    <w:p w:rsidR="00115DC8" w:rsidRPr="00FD545C" w:rsidRDefault="00115DC8" w:rsidP="00115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B2C9C">
        <w:rPr>
          <w:rFonts w:ascii="Times New Roman" w:hAnsi="Times New Roman" w:cs="Times New Roman"/>
          <w:bCs/>
          <w:sz w:val="24"/>
          <w:szCs w:val="24"/>
        </w:rPr>
        <w:t>«О безопасности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>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>аможенного союза ТР ТС 021/2011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115DC8" w:rsidRPr="00FD545C" w:rsidRDefault="00115DC8" w:rsidP="00115D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D545C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115DC8" w:rsidRPr="00851152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851152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115DC8" w:rsidRPr="00851152" w:rsidTr="00AE42B2">
        <w:trPr>
          <w:jc w:val="center"/>
        </w:trPr>
        <w:tc>
          <w:tcPr>
            <w:tcW w:w="579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5021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Этапы и содержание занятия </w:t>
            </w:r>
          </w:p>
        </w:tc>
        <w:tc>
          <w:tcPr>
            <w:tcW w:w="2210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</w:t>
            </w: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методы (в т.ч., интерактивные)</w:t>
            </w:r>
          </w:p>
        </w:tc>
        <w:tc>
          <w:tcPr>
            <w:tcW w:w="1882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</w:tc>
      </w:tr>
      <w:tr w:rsidR="00115DC8" w:rsidRPr="00851152" w:rsidTr="00AE42B2">
        <w:trPr>
          <w:jc w:val="center"/>
        </w:trPr>
        <w:tc>
          <w:tcPr>
            <w:tcW w:w="579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115DC8" w:rsidRPr="00851152" w:rsidTr="00AE42B2">
        <w:trPr>
          <w:jc w:val="center"/>
        </w:trPr>
        <w:tc>
          <w:tcPr>
            <w:tcW w:w="579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115DC8" w:rsidRPr="00851152" w:rsidTr="00AE42B2">
        <w:trPr>
          <w:jc w:val="center"/>
        </w:trPr>
        <w:tc>
          <w:tcPr>
            <w:tcW w:w="579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DC8" w:rsidRPr="00851152" w:rsidTr="00AE42B2">
        <w:trPr>
          <w:jc w:val="center"/>
        </w:trPr>
        <w:tc>
          <w:tcPr>
            <w:tcW w:w="579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115DC8" w:rsidRPr="00851152" w:rsidTr="00AE42B2">
        <w:trPr>
          <w:jc w:val="center"/>
        </w:trPr>
        <w:tc>
          <w:tcPr>
            <w:tcW w:w="579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методик</w:t>
            </w:r>
            <w:r w:rsidRPr="00851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лабораторных исследований по определению содержания солей тяжелых металлов, пестицидов, нитратов и нитритов в пищевых продуктах. 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51152">
              <w:rPr>
                <w:rFonts w:ascii="Times New Roman" w:hAnsi="Times New Roman"/>
                <w:sz w:val="24"/>
                <w:szCs w:val="24"/>
              </w:rPr>
              <w:t xml:space="preserve">Оценка результатов проведенных исследований в соответствии с действующей нормативной документацией. </w:t>
            </w:r>
          </w:p>
        </w:tc>
        <w:tc>
          <w:tcPr>
            <w:tcW w:w="2210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115DC8" w:rsidRPr="00851152" w:rsidTr="00AE42B2">
        <w:trPr>
          <w:jc w:val="center"/>
        </w:trPr>
        <w:tc>
          <w:tcPr>
            <w:tcW w:w="579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 и  формулировки заключения.  </w:t>
            </w:r>
          </w:p>
        </w:tc>
        <w:tc>
          <w:tcPr>
            <w:tcW w:w="2210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115DC8" w:rsidRPr="00851152" w:rsidTr="00AE42B2">
        <w:trPr>
          <w:jc w:val="center"/>
        </w:trPr>
        <w:tc>
          <w:tcPr>
            <w:tcW w:w="579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115DC8" w:rsidRPr="00851152" w:rsidRDefault="00115DC8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15DC8" w:rsidRPr="00851152" w:rsidRDefault="00115DC8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115DC8" w:rsidRPr="00851152" w:rsidRDefault="00115DC8" w:rsidP="00115D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15DC8" w:rsidRPr="00851152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1152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115DC8" w:rsidRPr="00851152" w:rsidRDefault="00115DC8" w:rsidP="00115DC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115DC8" w:rsidRPr="00851152" w:rsidRDefault="00115DC8" w:rsidP="00115D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1152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851152">
        <w:rPr>
          <w:rFonts w:ascii="Times New Roman" w:hAnsi="Times New Roman"/>
          <w:color w:val="000000"/>
          <w:sz w:val="24"/>
          <w:szCs w:val="24"/>
        </w:rPr>
        <w:t>.</w:t>
      </w:r>
    </w:p>
    <w:p w:rsidR="00115DC8" w:rsidRPr="00851152" w:rsidRDefault="00115DC8" w:rsidP="00115D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1152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</w:t>
      </w:r>
      <w:r>
        <w:rPr>
          <w:rFonts w:ascii="Times New Roman" w:hAnsi="Times New Roman"/>
          <w:color w:val="000000"/>
          <w:sz w:val="24"/>
          <w:szCs w:val="24"/>
        </w:rPr>
        <w:t>лабораторное оборудование).</w:t>
      </w: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082D57"/>
    <w:rsid w:val="00115DC8"/>
    <w:rsid w:val="002C3C58"/>
    <w:rsid w:val="0033014F"/>
    <w:rsid w:val="003A3E0A"/>
    <w:rsid w:val="00411496"/>
    <w:rsid w:val="00482EF7"/>
    <w:rsid w:val="004B3DD9"/>
    <w:rsid w:val="0051191D"/>
    <w:rsid w:val="005A41AB"/>
    <w:rsid w:val="005E2C21"/>
    <w:rsid w:val="0065299A"/>
    <w:rsid w:val="007333A2"/>
    <w:rsid w:val="007710E7"/>
    <w:rsid w:val="00781E24"/>
    <w:rsid w:val="00830028"/>
    <w:rsid w:val="008842FC"/>
    <w:rsid w:val="008B5576"/>
    <w:rsid w:val="00951869"/>
    <w:rsid w:val="009E50AE"/>
    <w:rsid w:val="00AA2D71"/>
    <w:rsid w:val="00AD3055"/>
    <w:rsid w:val="00AF0820"/>
    <w:rsid w:val="00B432AB"/>
    <w:rsid w:val="00B94273"/>
    <w:rsid w:val="00BF2410"/>
    <w:rsid w:val="00BF3030"/>
    <w:rsid w:val="00DD15F6"/>
    <w:rsid w:val="00E20F7A"/>
    <w:rsid w:val="00F1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Company>ORGMA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2018-03-14T04:19:00Z</dcterms:created>
  <dcterms:modified xsi:type="dcterms:W3CDTF">2018-03-22T05:50:00Z</dcterms:modified>
</cp:coreProperties>
</file>