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00A" w:rsidRDefault="00C4200A" w:rsidP="00C4200A">
      <w:pPr>
        <w:spacing w:after="0" w:line="276" w:lineRule="auto"/>
        <w:ind w:firstLine="709"/>
        <w:jc w:val="center"/>
        <w:rPr>
          <w:b/>
        </w:rPr>
      </w:pPr>
      <w:r w:rsidRPr="00C4200A">
        <w:rPr>
          <w:b/>
        </w:rPr>
        <w:t>Контрольные вопросы по теме:</w:t>
      </w:r>
    </w:p>
    <w:p w:rsidR="00F12C76" w:rsidRDefault="00C4200A" w:rsidP="00C4200A">
      <w:pPr>
        <w:spacing w:after="0" w:line="276" w:lineRule="auto"/>
        <w:ind w:firstLine="709"/>
        <w:jc w:val="center"/>
        <w:rPr>
          <w:b/>
        </w:rPr>
      </w:pPr>
      <w:r w:rsidRPr="00C4200A">
        <w:rPr>
          <w:b/>
        </w:rPr>
        <w:t xml:space="preserve"> «Медицинские информационные системы. Телемедицина».</w:t>
      </w:r>
    </w:p>
    <w:p w:rsidR="00C4200A" w:rsidRDefault="00C4200A" w:rsidP="00C4200A">
      <w:pPr>
        <w:spacing w:after="0" w:line="276" w:lineRule="auto"/>
        <w:ind w:firstLine="709"/>
        <w:jc w:val="center"/>
        <w:rPr>
          <w:b/>
        </w:rPr>
      </w:pPr>
    </w:p>
    <w:p w:rsidR="00C4200A" w:rsidRPr="00C4200A" w:rsidRDefault="00C4200A" w:rsidP="00C4200A">
      <w:pPr>
        <w:numPr>
          <w:ilvl w:val="0"/>
          <w:numId w:val="1"/>
        </w:numPr>
        <w:spacing w:after="0" w:line="276" w:lineRule="auto"/>
        <w:rPr>
          <w:szCs w:val="28"/>
        </w:rPr>
      </w:pPr>
      <w:r w:rsidRPr="00C4200A">
        <w:rPr>
          <w:szCs w:val="28"/>
        </w:rPr>
        <w:t>Предмет, цели и задачи медицинской информатики. Виды медицинской информации.</w:t>
      </w:r>
    </w:p>
    <w:p w:rsidR="00C4200A" w:rsidRPr="00C4200A" w:rsidRDefault="00C4200A" w:rsidP="00C4200A">
      <w:pPr>
        <w:numPr>
          <w:ilvl w:val="0"/>
          <w:numId w:val="1"/>
        </w:numPr>
        <w:spacing w:after="0" w:line="276" w:lineRule="auto"/>
        <w:rPr>
          <w:szCs w:val="28"/>
        </w:rPr>
      </w:pPr>
      <w:r w:rsidRPr="00C4200A">
        <w:rPr>
          <w:szCs w:val="28"/>
        </w:rPr>
        <w:t xml:space="preserve">Классификация медицинских информационных систем (МИС). </w:t>
      </w:r>
    </w:p>
    <w:p w:rsidR="00C4200A" w:rsidRPr="00C4200A" w:rsidRDefault="00C4200A" w:rsidP="00C4200A">
      <w:pPr>
        <w:numPr>
          <w:ilvl w:val="0"/>
          <w:numId w:val="1"/>
        </w:numPr>
        <w:spacing w:after="0" w:line="276" w:lineRule="auto"/>
        <w:rPr>
          <w:szCs w:val="28"/>
        </w:rPr>
      </w:pPr>
      <w:r w:rsidRPr="00C4200A">
        <w:rPr>
          <w:szCs w:val="28"/>
        </w:rPr>
        <w:t>Задачи МИС. Уровни развития МИС.</w:t>
      </w:r>
    </w:p>
    <w:p w:rsidR="00C4200A" w:rsidRPr="00C4200A" w:rsidRDefault="00C4200A" w:rsidP="00C4200A">
      <w:pPr>
        <w:numPr>
          <w:ilvl w:val="0"/>
          <w:numId w:val="1"/>
        </w:numPr>
        <w:spacing w:after="0" w:line="276" w:lineRule="auto"/>
        <w:rPr>
          <w:szCs w:val="28"/>
        </w:rPr>
      </w:pPr>
      <w:r w:rsidRPr="00C4200A">
        <w:rPr>
          <w:szCs w:val="28"/>
        </w:rPr>
        <w:t>Телемедицина, задачи телемедицины.</w:t>
      </w:r>
    </w:p>
    <w:p w:rsidR="00C4200A" w:rsidRPr="00C4200A" w:rsidRDefault="00C4200A" w:rsidP="00C4200A">
      <w:pPr>
        <w:numPr>
          <w:ilvl w:val="0"/>
          <w:numId w:val="1"/>
        </w:numPr>
        <w:spacing w:after="0" w:line="276" w:lineRule="auto"/>
        <w:rPr>
          <w:szCs w:val="28"/>
        </w:rPr>
      </w:pPr>
      <w:r w:rsidRPr="00C4200A">
        <w:rPr>
          <w:szCs w:val="28"/>
        </w:rPr>
        <w:t xml:space="preserve"> История развития</w:t>
      </w:r>
      <w:r w:rsidRPr="00C4200A">
        <w:rPr>
          <w:szCs w:val="28"/>
        </w:rPr>
        <w:t xml:space="preserve"> телемедицины</w:t>
      </w:r>
      <w:r w:rsidRPr="00C4200A">
        <w:rPr>
          <w:szCs w:val="28"/>
        </w:rPr>
        <w:t xml:space="preserve">. </w:t>
      </w:r>
    </w:p>
    <w:p w:rsidR="00C4200A" w:rsidRDefault="00C4200A" w:rsidP="00C4200A">
      <w:pPr>
        <w:numPr>
          <w:ilvl w:val="0"/>
          <w:numId w:val="1"/>
        </w:numPr>
        <w:spacing w:after="0" w:line="276" w:lineRule="auto"/>
        <w:rPr>
          <w:szCs w:val="28"/>
        </w:rPr>
      </w:pPr>
      <w:r w:rsidRPr="00C4200A">
        <w:rPr>
          <w:szCs w:val="28"/>
        </w:rPr>
        <w:t>Основные направления телемедицины.</w:t>
      </w:r>
    </w:p>
    <w:p w:rsidR="00C4200A" w:rsidRDefault="00C4200A" w:rsidP="00C4200A">
      <w:pPr>
        <w:spacing w:after="0" w:line="276" w:lineRule="auto"/>
        <w:rPr>
          <w:szCs w:val="28"/>
        </w:rPr>
      </w:pPr>
    </w:p>
    <w:p w:rsidR="00C4200A" w:rsidRDefault="00C4200A" w:rsidP="00C4200A">
      <w:pPr>
        <w:spacing w:after="0" w:line="276" w:lineRule="auto"/>
        <w:rPr>
          <w:szCs w:val="28"/>
        </w:rPr>
      </w:pPr>
    </w:p>
    <w:p w:rsidR="00C4200A" w:rsidRDefault="00332B44" w:rsidP="00332B44">
      <w:pPr>
        <w:spacing w:after="0" w:line="276" w:lineRule="auto"/>
        <w:jc w:val="center"/>
        <w:rPr>
          <w:b/>
          <w:szCs w:val="28"/>
        </w:rPr>
      </w:pPr>
      <w:r w:rsidRPr="00332B44">
        <w:rPr>
          <w:b/>
          <w:szCs w:val="28"/>
        </w:rPr>
        <w:t>Практическое задание.</w:t>
      </w:r>
    </w:p>
    <w:p w:rsidR="00332B44" w:rsidRDefault="00332B44" w:rsidP="00332B44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>Задание 1.</w:t>
      </w:r>
    </w:p>
    <w:p w:rsidR="00332B44" w:rsidRDefault="00332B44" w:rsidP="00332B44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332B44" w:rsidRDefault="00332B44" w:rsidP="00332B44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eastAsia="Times New Roman" w:cs="Times New Roman"/>
          <w:color w:val="000000"/>
          <w:szCs w:val="28"/>
          <w:lang w:eastAsia="ru-RU"/>
        </w:rPr>
      </w:pPr>
      <w:r w:rsidRPr="00902B46">
        <w:rPr>
          <w:rFonts w:eastAsia="Times New Roman" w:cs="Times New Roman"/>
          <w:color w:val="000000"/>
          <w:szCs w:val="28"/>
          <w:lang w:eastAsia="ru-RU"/>
        </w:rPr>
        <w:t>Заполнить таблицу.</w:t>
      </w:r>
    </w:p>
    <w:p w:rsidR="00332B44" w:rsidRDefault="00332B44" w:rsidP="00332B44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eastAsia="Times New Roman" w:cs="Times New Roman"/>
          <w:b/>
          <w:color w:val="000000"/>
          <w:szCs w:val="28"/>
          <w:lang w:eastAsia="ru-RU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2842"/>
        <w:gridCol w:w="2000"/>
        <w:gridCol w:w="1999"/>
        <w:gridCol w:w="2503"/>
      </w:tblGrid>
      <w:tr w:rsidR="00332B44" w:rsidRPr="006705B2" w:rsidTr="00F2645D">
        <w:tc>
          <w:tcPr>
            <w:tcW w:w="3087" w:type="dxa"/>
            <w:vAlign w:val="center"/>
          </w:tcPr>
          <w:p w:rsidR="00332B44" w:rsidRPr="006705B2" w:rsidRDefault="00332B44" w:rsidP="00F2645D">
            <w:pPr>
              <w:jc w:val="center"/>
              <w:rPr>
                <w:rFonts w:cs="Times New Roman"/>
                <w:b/>
                <w:szCs w:val="28"/>
              </w:rPr>
            </w:pPr>
            <w:r w:rsidRPr="006705B2">
              <w:rPr>
                <w:rFonts w:cs="Times New Roman"/>
                <w:b/>
                <w:szCs w:val="28"/>
              </w:rPr>
              <w:t xml:space="preserve">Виды медицинских информационных систем базового уровня </w:t>
            </w:r>
          </w:p>
        </w:tc>
        <w:tc>
          <w:tcPr>
            <w:tcW w:w="2628" w:type="dxa"/>
            <w:vAlign w:val="center"/>
          </w:tcPr>
          <w:p w:rsidR="00332B44" w:rsidRPr="006705B2" w:rsidRDefault="00332B44" w:rsidP="00F2645D">
            <w:pPr>
              <w:jc w:val="center"/>
              <w:rPr>
                <w:rFonts w:cs="Times New Roman"/>
                <w:b/>
                <w:szCs w:val="28"/>
              </w:rPr>
            </w:pPr>
            <w:r w:rsidRPr="006705B2">
              <w:rPr>
                <w:rFonts w:cs="Times New Roman"/>
                <w:b/>
                <w:szCs w:val="28"/>
              </w:rPr>
              <w:t xml:space="preserve">Целевое назначение и специфика конструкции </w:t>
            </w:r>
          </w:p>
        </w:tc>
        <w:tc>
          <w:tcPr>
            <w:tcW w:w="2627" w:type="dxa"/>
            <w:vAlign w:val="center"/>
          </w:tcPr>
          <w:p w:rsidR="00332B44" w:rsidRPr="006705B2" w:rsidRDefault="00332B44" w:rsidP="00F2645D">
            <w:pPr>
              <w:jc w:val="center"/>
              <w:rPr>
                <w:rFonts w:cs="Times New Roman"/>
                <w:b/>
                <w:szCs w:val="28"/>
              </w:rPr>
            </w:pPr>
            <w:r w:rsidRPr="006705B2">
              <w:rPr>
                <w:rFonts w:cs="Times New Roman"/>
                <w:b/>
                <w:szCs w:val="28"/>
              </w:rPr>
              <w:t>Реализуемые возможности</w:t>
            </w:r>
          </w:p>
        </w:tc>
        <w:tc>
          <w:tcPr>
            <w:tcW w:w="1795" w:type="dxa"/>
            <w:vAlign w:val="center"/>
          </w:tcPr>
          <w:p w:rsidR="00332B44" w:rsidRPr="006705B2" w:rsidRDefault="00332B44" w:rsidP="00F2645D">
            <w:pPr>
              <w:jc w:val="center"/>
              <w:rPr>
                <w:rFonts w:cs="Times New Roman"/>
                <w:b/>
                <w:szCs w:val="28"/>
              </w:rPr>
            </w:pPr>
            <w:r w:rsidRPr="006705B2">
              <w:rPr>
                <w:rFonts w:cs="Times New Roman"/>
                <w:b/>
                <w:szCs w:val="28"/>
              </w:rPr>
              <w:t>Примеры информационных систем</w:t>
            </w:r>
          </w:p>
        </w:tc>
      </w:tr>
      <w:tr w:rsidR="00332B44" w:rsidRPr="006705B2" w:rsidTr="00F2645D">
        <w:tc>
          <w:tcPr>
            <w:tcW w:w="3087" w:type="dxa"/>
          </w:tcPr>
          <w:p w:rsidR="00332B44" w:rsidRPr="006705B2" w:rsidRDefault="00332B44" w:rsidP="00F2645D">
            <w:pPr>
              <w:rPr>
                <w:rFonts w:cs="Times New Roman"/>
                <w:szCs w:val="28"/>
              </w:rPr>
            </w:pPr>
            <w:r w:rsidRPr="006705B2">
              <w:rPr>
                <w:rFonts w:cs="Times New Roman"/>
                <w:szCs w:val="28"/>
              </w:rPr>
              <w:t>Информационно-справочные системы</w:t>
            </w:r>
          </w:p>
        </w:tc>
        <w:tc>
          <w:tcPr>
            <w:tcW w:w="2628" w:type="dxa"/>
          </w:tcPr>
          <w:p w:rsidR="00332B44" w:rsidRPr="006705B2" w:rsidRDefault="00332B44" w:rsidP="00F2645D">
            <w:pPr>
              <w:rPr>
                <w:rFonts w:cs="Times New Roman"/>
                <w:szCs w:val="28"/>
              </w:rPr>
            </w:pPr>
          </w:p>
        </w:tc>
        <w:tc>
          <w:tcPr>
            <w:tcW w:w="2627" w:type="dxa"/>
          </w:tcPr>
          <w:p w:rsidR="00332B44" w:rsidRPr="006705B2" w:rsidRDefault="00332B44" w:rsidP="00F2645D">
            <w:pPr>
              <w:rPr>
                <w:rFonts w:cs="Times New Roman"/>
                <w:szCs w:val="28"/>
              </w:rPr>
            </w:pPr>
          </w:p>
        </w:tc>
        <w:tc>
          <w:tcPr>
            <w:tcW w:w="1795" w:type="dxa"/>
          </w:tcPr>
          <w:p w:rsidR="00332B44" w:rsidRPr="006705B2" w:rsidRDefault="00332B44" w:rsidP="00F2645D">
            <w:pPr>
              <w:rPr>
                <w:rFonts w:cs="Times New Roman"/>
                <w:szCs w:val="28"/>
              </w:rPr>
            </w:pPr>
          </w:p>
        </w:tc>
      </w:tr>
      <w:tr w:rsidR="00332B44" w:rsidRPr="006705B2" w:rsidTr="00F2645D">
        <w:tc>
          <w:tcPr>
            <w:tcW w:w="3087" w:type="dxa"/>
          </w:tcPr>
          <w:p w:rsidR="00332B44" w:rsidRPr="006705B2" w:rsidRDefault="00332B44" w:rsidP="00F2645D">
            <w:pPr>
              <w:rPr>
                <w:rFonts w:cs="Times New Roman"/>
                <w:szCs w:val="28"/>
              </w:rPr>
            </w:pPr>
            <w:r w:rsidRPr="006705B2">
              <w:rPr>
                <w:rFonts w:cs="Times New Roman"/>
                <w:szCs w:val="28"/>
              </w:rPr>
              <w:t>Консультационно-диагностические системы</w:t>
            </w:r>
          </w:p>
        </w:tc>
        <w:tc>
          <w:tcPr>
            <w:tcW w:w="2628" w:type="dxa"/>
          </w:tcPr>
          <w:p w:rsidR="00332B44" w:rsidRPr="006705B2" w:rsidRDefault="00332B44" w:rsidP="00F2645D">
            <w:pPr>
              <w:rPr>
                <w:rFonts w:cs="Times New Roman"/>
                <w:szCs w:val="28"/>
              </w:rPr>
            </w:pPr>
          </w:p>
        </w:tc>
        <w:tc>
          <w:tcPr>
            <w:tcW w:w="2627" w:type="dxa"/>
          </w:tcPr>
          <w:p w:rsidR="00332B44" w:rsidRPr="006705B2" w:rsidRDefault="00332B44" w:rsidP="00F2645D">
            <w:pPr>
              <w:rPr>
                <w:rFonts w:cs="Times New Roman"/>
                <w:szCs w:val="28"/>
              </w:rPr>
            </w:pPr>
          </w:p>
        </w:tc>
        <w:tc>
          <w:tcPr>
            <w:tcW w:w="1795" w:type="dxa"/>
          </w:tcPr>
          <w:p w:rsidR="00332B44" w:rsidRPr="006705B2" w:rsidRDefault="00332B44" w:rsidP="00F2645D">
            <w:pPr>
              <w:rPr>
                <w:rFonts w:cs="Times New Roman"/>
                <w:szCs w:val="28"/>
              </w:rPr>
            </w:pPr>
          </w:p>
        </w:tc>
      </w:tr>
      <w:tr w:rsidR="00332B44" w:rsidRPr="006705B2" w:rsidTr="00F2645D">
        <w:tc>
          <w:tcPr>
            <w:tcW w:w="3087" w:type="dxa"/>
          </w:tcPr>
          <w:p w:rsidR="00332B44" w:rsidRPr="006705B2" w:rsidRDefault="00332B44" w:rsidP="00F2645D">
            <w:pPr>
              <w:rPr>
                <w:rFonts w:cs="Times New Roman"/>
                <w:szCs w:val="28"/>
              </w:rPr>
            </w:pPr>
            <w:r w:rsidRPr="006705B2">
              <w:rPr>
                <w:rFonts w:cs="Times New Roman"/>
                <w:szCs w:val="28"/>
              </w:rPr>
              <w:t>Приборно-компьютерные системы</w:t>
            </w:r>
          </w:p>
        </w:tc>
        <w:tc>
          <w:tcPr>
            <w:tcW w:w="2628" w:type="dxa"/>
          </w:tcPr>
          <w:p w:rsidR="00332B44" w:rsidRPr="006705B2" w:rsidRDefault="00332B44" w:rsidP="00F2645D">
            <w:pPr>
              <w:rPr>
                <w:rFonts w:cs="Times New Roman"/>
                <w:szCs w:val="28"/>
              </w:rPr>
            </w:pPr>
          </w:p>
        </w:tc>
        <w:tc>
          <w:tcPr>
            <w:tcW w:w="2627" w:type="dxa"/>
          </w:tcPr>
          <w:p w:rsidR="00332B44" w:rsidRPr="006705B2" w:rsidRDefault="00332B44" w:rsidP="00F2645D">
            <w:pPr>
              <w:rPr>
                <w:rFonts w:cs="Times New Roman"/>
                <w:szCs w:val="28"/>
              </w:rPr>
            </w:pPr>
          </w:p>
        </w:tc>
        <w:tc>
          <w:tcPr>
            <w:tcW w:w="1795" w:type="dxa"/>
          </w:tcPr>
          <w:p w:rsidR="00332B44" w:rsidRPr="006705B2" w:rsidRDefault="00332B44" w:rsidP="00F2645D">
            <w:pPr>
              <w:rPr>
                <w:rFonts w:cs="Times New Roman"/>
                <w:szCs w:val="28"/>
              </w:rPr>
            </w:pPr>
          </w:p>
        </w:tc>
      </w:tr>
      <w:tr w:rsidR="00332B44" w:rsidRPr="006705B2" w:rsidTr="00F2645D">
        <w:tc>
          <w:tcPr>
            <w:tcW w:w="3087" w:type="dxa"/>
          </w:tcPr>
          <w:p w:rsidR="00332B44" w:rsidRPr="006705B2" w:rsidRDefault="00332B44" w:rsidP="00F2645D">
            <w:pPr>
              <w:rPr>
                <w:rFonts w:cs="Times New Roman"/>
                <w:szCs w:val="28"/>
              </w:rPr>
            </w:pPr>
            <w:r w:rsidRPr="006705B2">
              <w:rPr>
                <w:rFonts w:cs="Times New Roman"/>
                <w:szCs w:val="28"/>
              </w:rPr>
              <w:t>Автоматизированные рабочие места специалистов</w:t>
            </w:r>
          </w:p>
        </w:tc>
        <w:tc>
          <w:tcPr>
            <w:tcW w:w="2628" w:type="dxa"/>
          </w:tcPr>
          <w:p w:rsidR="00332B44" w:rsidRPr="006705B2" w:rsidRDefault="00332B44" w:rsidP="00F2645D">
            <w:pPr>
              <w:rPr>
                <w:rFonts w:cs="Times New Roman"/>
                <w:szCs w:val="28"/>
              </w:rPr>
            </w:pPr>
          </w:p>
        </w:tc>
        <w:tc>
          <w:tcPr>
            <w:tcW w:w="2627" w:type="dxa"/>
          </w:tcPr>
          <w:p w:rsidR="00332B44" w:rsidRPr="006705B2" w:rsidRDefault="00332B44" w:rsidP="00F2645D">
            <w:pPr>
              <w:rPr>
                <w:rFonts w:cs="Times New Roman"/>
                <w:szCs w:val="28"/>
              </w:rPr>
            </w:pPr>
          </w:p>
        </w:tc>
        <w:tc>
          <w:tcPr>
            <w:tcW w:w="1795" w:type="dxa"/>
          </w:tcPr>
          <w:p w:rsidR="00332B44" w:rsidRPr="006705B2" w:rsidRDefault="00332B44" w:rsidP="00F2645D">
            <w:pPr>
              <w:rPr>
                <w:rFonts w:cs="Times New Roman"/>
                <w:szCs w:val="28"/>
              </w:rPr>
            </w:pPr>
          </w:p>
        </w:tc>
      </w:tr>
    </w:tbl>
    <w:p w:rsidR="00332B44" w:rsidRPr="006705B2" w:rsidRDefault="00332B44" w:rsidP="00332B44">
      <w:pPr>
        <w:rPr>
          <w:rFonts w:cs="Times New Roman"/>
          <w:szCs w:val="28"/>
        </w:rPr>
      </w:pPr>
    </w:p>
    <w:p w:rsidR="00332B44" w:rsidRDefault="00332B44" w:rsidP="00332B44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eastAsia="Times New Roman" w:cs="Times New Roman"/>
          <w:b/>
          <w:color w:val="000000"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/>
          <w:b/>
          <w:color w:val="000000"/>
          <w:szCs w:val="28"/>
          <w:lang w:eastAsia="ru-RU"/>
        </w:rPr>
        <w:t xml:space="preserve">Задание </w:t>
      </w:r>
      <w:r>
        <w:rPr>
          <w:rFonts w:eastAsia="Times New Roman" w:cs="Times New Roman"/>
          <w:b/>
          <w:color w:val="000000"/>
          <w:szCs w:val="28"/>
          <w:lang w:eastAsia="ru-RU"/>
        </w:rPr>
        <w:t>2</w:t>
      </w:r>
      <w:r>
        <w:rPr>
          <w:rFonts w:eastAsia="Times New Roman" w:cs="Times New Roman"/>
          <w:b/>
          <w:color w:val="000000"/>
          <w:szCs w:val="28"/>
          <w:lang w:eastAsia="ru-RU"/>
        </w:rPr>
        <w:t>.</w:t>
      </w:r>
    </w:p>
    <w:p w:rsidR="00332B44" w:rsidRDefault="00332B44" w:rsidP="00332B44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332B44" w:rsidRPr="00902B46" w:rsidRDefault="00332B44" w:rsidP="00332B44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eastAsia="Times New Roman" w:cs="Times New Roman"/>
          <w:color w:val="000000"/>
          <w:szCs w:val="28"/>
          <w:lang w:eastAsia="ru-RU"/>
        </w:rPr>
      </w:pPr>
      <w:r w:rsidRPr="00902B46">
        <w:rPr>
          <w:rFonts w:eastAsia="Times New Roman" w:cs="Times New Roman"/>
          <w:color w:val="000000"/>
          <w:szCs w:val="28"/>
          <w:lang w:eastAsia="ru-RU"/>
        </w:rPr>
        <w:t>Заполнить таблицу.</w:t>
      </w:r>
    </w:p>
    <w:p w:rsidR="00332B44" w:rsidRDefault="00332B44" w:rsidP="00332B44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eastAsia="Times New Roman" w:cs="Times New Roman"/>
          <w:b/>
          <w:color w:val="000000"/>
          <w:szCs w:val="28"/>
          <w:lang w:eastAsia="ru-RU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3162"/>
        <w:gridCol w:w="3071"/>
        <w:gridCol w:w="3111"/>
      </w:tblGrid>
      <w:tr w:rsidR="00332B44" w:rsidRPr="006705B2" w:rsidTr="00F2645D">
        <w:tc>
          <w:tcPr>
            <w:tcW w:w="3379" w:type="dxa"/>
            <w:vAlign w:val="center"/>
          </w:tcPr>
          <w:p w:rsidR="00332B44" w:rsidRPr="006705B2" w:rsidRDefault="00332B44" w:rsidP="00F2645D">
            <w:pPr>
              <w:jc w:val="center"/>
              <w:rPr>
                <w:rFonts w:cs="Times New Roman"/>
                <w:b/>
                <w:szCs w:val="28"/>
              </w:rPr>
            </w:pPr>
            <w:r w:rsidRPr="006705B2">
              <w:rPr>
                <w:rFonts w:cs="Times New Roman"/>
                <w:b/>
                <w:szCs w:val="28"/>
              </w:rPr>
              <w:t xml:space="preserve">Варианты медицинских приборно-компьютерных систем </w:t>
            </w:r>
          </w:p>
        </w:tc>
        <w:tc>
          <w:tcPr>
            <w:tcW w:w="3379" w:type="dxa"/>
            <w:vAlign w:val="center"/>
          </w:tcPr>
          <w:p w:rsidR="00332B44" w:rsidRPr="006705B2" w:rsidRDefault="00332B44" w:rsidP="00F2645D">
            <w:pPr>
              <w:jc w:val="center"/>
              <w:rPr>
                <w:rFonts w:cs="Times New Roman"/>
                <w:b/>
                <w:szCs w:val="28"/>
              </w:rPr>
            </w:pPr>
            <w:r w:rsidRPr="006705B2">
              <w:rPr>
                <w:rFonts w:cs="Times New Roman"/>
                <w:b/>
                <w:szCs w:val="28"/>
              </w:rPr>
              <w:t>Целевое назначение и специфика устройства</w:t>
            </w:r>
          </w:p>
        </w:tc>
        <w:tc>
          <w:tcPr>
            <w:tcW w:w="3379" w:type="dxa"/>
            <w:vAlign w:val="center"/>
          </w:tcPr>
          <w:p w:rsidR="00332B44" w:rsidRPr="006705B2" w:rsidRDefault="00332B44" w:rsidP="00F2645D">
            <w:pPr>
              <w:jc w:val="center"/>
              <w:rPr>
                <w:rFonts w:cs="Times New Roman"/>
                <w:b/>
                <w:szCs w:val="28"/>
              </w:rPr>
            </w:pPr>
            <w:r w:rsidRPr="006705B2">
              <w:rPr>
                <w:rFonts w:cs="Times New Roman"/>
                <w:b/>
                <w:szCs w:val="28"/>
              </w:rPr>
              <w:t>Реализуемые возможности</w:t>
            </w:r>
          </w:p>
        </w:tc>
      </w:tr>
      <w:tr w:rsidR="00332B44" w:rsidRPr="006705B2" w:rsidTr="00F2645D">
        <w:tc>
          <w:tcPr>
            <w:tcW w:w="3379" w:type="dxa"/>
          </w:tcPr>
          <w:p w:rsidR="00332B44" w:rsidRPr="006705B2" w:rsidRDefault="00332B44" w:rsidP="00F2645D">
            <w:pPr>
              <w:rPr>
                <w:rFonts w:cs="Times New Roman"/>
                <w:szCs w:val="28"/>
              </w:rPr>
            </w:pPr>
          </w:p>
        </w:tc>
        <w:tc>
          <w:tcPr>
            <w:tcW w:w="3379" w:type="dxa"/>
          </w:tcPr>
          <w:p w:rsidR="00332B44" w:rsidRPr="006705B2" w:rsidRDefault="00332B44" w:rsidP="00F2645D">
            <w:pPr>
              <w:rPr>
                <w:rFonts w:cs="Times New Roman"/>
                <w:szCs w:val="28"/>
              </w:rPr>
            </w:pPr>
          </w:p>
        </w:tc>
        <w:tc>
          <w:tcPr>
            <w:tcW w:w="3379" w:type="dxa"/>
          </w:tcPr>
          <w:p w:rsidR="00332B44" w:rsidRPr="006705B2" w:rsidRDefault="00332B44" w:rsidP="00F2645D">
            <w:pPr>
              <w:rPr>
                <w:rFonts w:cs="Times New Roman"/>
                <w:szCs w:val="28"/>
              </w:rPr>
            </w:pPr>
          </w:p>
        </w:tc>
      </w:tr>
      <w:tr w:rsidR="00332B44" w:rsidRPr="006705B2" w:rsidTr="00F2645D">
        <w:tc>
          <w:tcPr>
            <w:tcW w:w="3379" w:type="dxa"/>
          </w:tcPr>
          <w:p w:rsidR="00332B44" w:rsidRPr="006705B2" w:rsidRDefault="00332B44" w:rsidP="00F2645D">
            <w:pPr>
              <w:rPr>
                <w:rFonts w:cs="Times New Roman"/>
                <w:szCs w:val="28"/>
              </w:rPr>
            </w:pPr>
          </w:p>
        </w:tc>
        <w:tc>
          <w:tcPr>
            <w:tcW w:w="3379" w:type="dxa"/>
          </w:tcPr>
          <w:p w:rsidR="00332B44" w:rsidRPr="006705B2" w:rsidRDefault="00332B44" w:rsidP="00F2645D">
            <w:pPr>
              <w:rPr>
                <w:rFonts w:cs="Times New Roman"/>
                <w:szCs w:val="28"/>
              </w:rPr>
            </w:pPr>
          </w:p>
        </w:tc>
        <w:tc>
          <w:tcPr>
            <w:tcW w:w="3379" w:type="dxa"/>
          </w:tcPr>
          <w:p w:rsidR="00332B44" w:rsidRPr="006705B2" w:rsidRDefault="00332B44" w:rsidP="00F2645D">
            <w:pPr>
              <w:rPr>
                <w:rFonts w:cs="Times New Roman"/>
                <w:szCs w:val="28"/>
              </w:rPr>
            </w:pPr>
          </w:p>
        </w:tc>
      </w:tr>
      <w:tr w:rsidR="00332B44" w:rsidRPr="006705B2" w:rsidTr="00F2645D">
        <w:tc>
          <w:tcPr>
            <w:tcW w:w="3379" w:type="dxa"/>
          </w:tcPr>
          <w:p w:rsidR="00332B44" w:rsidRPr="006705B2" w:rsidRDefault="00332B44" w:rsidP="00F2645D">
            <w:pPr>
              <w:rPr>
                <w:rFonts w:cs="Times New Roman"/>
                <w:szCs w:val="28"/>
              </w:rPr>
            </w:pPr>
          </w:p>
        </w:tc>
        <w:tc>
          <w:tcPr>
            <w:tcW w:w="3379" w:type="dxa"/>
          </w:tcPr>
          <w:p w:rsidR="00332B44" w:rsidRPr="006705B2" w:rsidRDefault="00332B44" w:rsidP="00F2645D">
            <w:pPr>
              <w:rPr>
                <w:rFonts w:cs="Times New Roman"/>
                <w:szCs w:val="28"/>
              </w:rPr>
            </w:pPr>
          </w:p>
        </w:tc>
        <w:tc>
          <w:tcPr>
            <w:tcW w:w="3379" w:type="dxa"/>
          </w:tcPr>
          <w:p w:rsidR="00332B44" w:rsidRPr="006705B2" w:rsidRDefault="00332B44" w:rsidP="00F2645D">
            <w:pPr>
              <w:rPr>
                <w:rFonts w:cs="Times New Roman"/>
                <w:szCs w:val="28"/>
              </w:rPr>
            </w:pPr>
          </w:p>
        </w:tc>
      </w:tr>
      <w:tr w:rsidR="00332B44" w:rsidRPr="006705B2" w:rsidTr="00F2645D">
        <w:tc>
          <w:tcPr>
            <w:tcW w:w="3379" w:type="dxa"/>
          </w:tcPr>
          <w:p w:rsidR="00332B44" w:rsidRPr="006705B2" w:rsidRDefault="00332B44" w:rsidP="00F2645D">
            <w:p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379" w:type="dxa"/>
          </w:tcPr>
          <w:p w:rsidR="00332B44" w:rsidRPr="006705B2" w:rsidRDefault="00332B44" w:rsidP="00F2645D">
            <w:p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379" w:type="dxa"/>
          </w:tcPr>
          <w:p w:rsidR="00332B44" w:rsidRPr="006705B2" w:rsidRDefault="00332B44" w:rsidP="00F2645D">
            <w:pPr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332B44" w:rsidRPr="006705B2" w:rsidTr="00F2645D">
        <w:tc>
          <w:tcPr>
            <w:tcW w:w="3379" w:type="dxa"/>
          </w:tcPr>
          <w:p w:rsidR="00332B44" w:rsidRPr="006705B2" w:rsidRDefault="00332B44" w:rsidP="00F2645D">
            <w:p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379" w:type="dxa"/>
          </w:tcPr>
          <w:p w:rsidR="00332B44" w:rsidRPr="006705B2" w:rsidRDefault="00332B44" w:rsidP="00F2645D">
            <w:p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379" w:type="dxa"/>
          </w:tcPr>
          <w:p w:rsidR="00332B44" w:rsidRPr="006705B2" w:rsidRDefault="00332B44" w:rsidP="00F2645D">
            <w:pPr>
              <w:spacing w:line="360" w:lineRule="auto"/>
              <w:rPr>
                <w:rFonts w:cs="Times New Roman"/>
                <w:szCs w:val="28"/>
              </w:rPr>
            </w:pPr>
          </w:p>
        </w:tc>
      </w:tr>
    </w:tbl>
    <w:p w:rsidR="00332B44" w:rsidRDefault="00332B44" w:rsidP="00332B44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eastAsia="Times New Roman" w:cs="Times New Roman"/>
          <w:color w:val="000000"/>
          <w:szCs w:val="28"/>
          <w:lang w:eastAsia="ru-RU"/>
        </w:rPr>
      </w:pPr>
    </w:p>
    <w:p w:rsidR="00332B44" w:rsidRDefault="00332B44" w:rsidP="00332B44">
      <w:pPr>
        <w:jc w:val="both"/>
        <w:rPr>
          <w:rFonts w:cs="Times New Roman"/>
          <w:b/>
          <w:szCs w:val="28"/>
        </w:rPr>
      </w:pPr>
      <w:r w:rsidRPr="00955900">
        <w:rPr>
          <w:rFonts w:cs="Times New Roman"/>
          <w:b/>
          <w:szCs w:val="28"/>
        </w:rPr>
        <w:t xml:space="preserve">Задание </w:t>
      </w:r>
      <w:r>
        <w:rPr>
          <w:rFonts w:cs="Times New Roman"/>
          <w:b/>
          <w:szCs w:val="28"/>
        </w:rPr>
        <w:t>3</w:t>
      </w:r>
      <w:r w:rsidRPr="00955900">
        <w:rPr>
          <w:rFonts w:cs="Times New Roman"/>
          <w:b/>
          <w:szCs w:val="28"/>
        </w:rPr>
        <w:t>.</w:t>
      </w:r>
    </w:p>
    <w:p w:rsidR="00332B44" w:rsidRDefault="00332B44" w:rsidP="00332B44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eastAsia="Times New Roman" w:cs="Times New Roman"/>
          <w:color w:val="000000"/>
          <w:szCs w:val="28"/>
          <w:lang w:eastAsia="ru-RU"/>
        </w:rPr>
      </w:pPr>
    </w:p>
    <w:p w:rsidR="00332B44" w:rsidRDefault="00332B44" w:rsidP="00332B44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eastAsia="Times New Roman" w:cs="Times New Roman"/>
          <w:color w:val="000000"/>
          <w:szCs w:val="28"/>
          <w:lang w:eastAsia="ru-RU"/>
        </w:rPr>
      </w:pPr>
      <w:r w:rsidRPr="00902B46">
        <w:rPr>
          <w:rFonts w:eastAsia="Times New Roman" w:cs="Times New Roman"/>
          <w:color w:val="000000"/>
          <w:szCs w:val="28"/>
          <w:lang w:eastAsia="ru-RU"/>
        </w:rPr>
        <w:t>Заполнить таблицу.</w:t>
      </w:r>
    </w:p>
    <w:p w:rsidR="00332B44" w:rsidRPr="00AD6DF4" w:rsidRDefault="00332B44" w:rsidP="00332B44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cs="Times New Roman"/>
          <w:szCs w:val="28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3235"/>
        <w:gridCol w:w="3044"/>
        <w:gridCol w:w="3065"/>
      </w:tblGrid>
      <w:tr w:rsidR="00332B44" w:rsidRPr="00AD6DF4" w:rsidTr="00F2645D">
        <w:tc>
          <w:tcPr>
            <w:tcW w:w="3379" w:type="dxa"/>
          </w:tcPr>
          <w:p w:rsidR="00332B44" w:rsidRPr="00AD6DF4" w:rsidRDefault="00332B44" w:rsidP="00F2645D">
            <w:pPr>
              <w:jc w:val="center"/>
              <w:rPr>
                <w:rFonts w:cs="Times New Roman"/>
                <w:b/>
                <w:szCs w:val="28"/>
              </w:rPr>
            </w:pPr>
            <w:r w:rsidRPr="00AD6DF4">
              <w:rPr>
                <w:rFonts w:cs="Times New Roman"/>
                <w:b/>
                <w:szCs w:val="28"/>
              </w:rPr>
              <w:t>Телемедицинская технология</w:t>
            </w:r>
          </w:p>
        </w:tc>
        <w:tc>
          <w:tcPr>
            <w:tcW w:w="3379" w:type="dxa"/>
          </w:tcPr>
          <w:p w:rsidR="00332B44" w:rsidRPr="00AD6DF4" w:rsidRDefault="00332B44" w:rsidP="00F2645D">
            <w:pPr>
              <w:jc w:val="center"/>
              <w:rPr>
                <w:rFonts w:cs="Times New Roman"/>
                <w:b/>
                <w:szCs w:val="28"/>
              </w:rPr>
            </w:pPr>
            <w:r w:rsidRPr="00AD6DF4">
              <w:rPr>
                <w:rFonts w:cs="Times New Roman"/>
                <w:b/>
                <w:szCs w:val="28"/>
              </w:rPr>
              <w:t>Целевое назначение</w:t>
            </w:r>
          </w:p>
        </w:tc>
        <w:tc>
          <w:tcPr>
            <w:tcW w:w="3379" w:type="dxa"/>
          </w:tcPr>
          <w:p w:rsidR="00332B44" w:rsidRPr="00AD6DF4" w:rsidRDefault="00332B44" w:rsidP="00F2645D">
            <w:pPr>
              <w:jc w:val="center"/>
              <w:rPr>
                <w:rFonts w:cs="Times New Roman"/>
                <w:b/>
                <w:szCs w:val="28"/>
              </w:rPr>
            </w:pPr>
            <w:r w:rsidRPr="00AD6DF4">
              <w:rPr>
                <w:rFonts w:cs="Times New Roman"/>
                <w:b/>
                <w:szCs w:val="28"/>
              </w:rPr>
              <w:t>Специфика применения</w:t>
            </w:r>
          </w:p>
        </w:tc>
      </w:tr>
      <w:tr w:rsidR="00332B44" w:rsidRPr="00AD6DF4" w:rsidTr="00F2645D">
        <w:tc>
          <w:tcPr>
            <w:tcW w:w="3379" w:type="dxa"/>
          </w:tcPr>
          <w:p w:rsidR="00332B44" w:rsidRPr="00AD6DF4" w:rsidRDefault="00332B44" w:rsidP="00F2645D">
            <w:pPr>
              <w:jc w:val="both"/>
              <w:rPr>
                <w:rFonts w:cs="Times New Roman"/>
                <w:szCs w:val="28"/>
              </w:rPr>
            </w:pPr>
            <w:proofErr w:type="spellStart"/>
            <w:r w:rsidRPr="00AD6DF4">
              <w:rPr>
                <w:rFonts w:cs="Times New Roman"/>
                <w:szCs w:val="28"/>
              </w:rPr>
              <w:t>Телеконсультация</w:t>
            </w:r>
            <w:proofErr w:type="spellEnd"/>
          </w:p>
        </w:tc>
        <w:tc>
          <w:tcPr>
            <w:tcW w:w="3379" w:type="dxa"/>
          </w:tcPr>
          <w:p w:rsidR="00332B44" w:rsidRPr="00AD6DF4" w:rsidRDefault="00332B44" w:rsidP="00F2645D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379" w:type="dxa"/>
          </w:tcPr>
          <w:p w:rsidR="00332B44" w:rsidRPr="00AD6DF4" w:rsidRDefault="00332B44" w:rsidP="00F2645D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332B44" w:rsidRPr="00AD6DF4" w:rsidTr="00F2645D">
        <w:tc>
          <w:tcPr>
            <w:tcW w:w="3379" w:type="dxa"/>
          </w:tcPr>
          <w:p w:rsidR="00332B44" w:rsidRPr="00AD6DF4" w:rsidRDefault="00332B44" w:rsidP="00F2645D">
            <w:pPr>
              <w:jc w:val="both"/>
              <w:rPr>
                <w:rFonts w:cs="Times New Roman"/>
                <w:szCs w:val="28"/>
              </w:rPr>
            </w:pPr>
            <w:r w:rsidRPr="00AD6DF4">
              <w:rPr>
                <w:rFonts w:cs="Times New Roman"/>
                <w:szCs w:val="28"/>
              </w:rPr>
              <w:t>Видеоконференция</w:t>
            </w:r>
          </w:p>
        </w:tc>
        <w:tc>
          <w:tcPr>
            <w:tcW w:w="3379" w:type="dxa"/>
          </w:tcPr>
          <w:p w:rsidR="00332B44" w:rsidRPr="00AD6DF4" w:rsidRDefault="00332B44" w:rsidP="00F2645D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379" w:type="dxa"/>
          </w:tcPr>
          <w:p w:rsidR="00332B44" w:rsidRPr="00AD6DF4" w:rsidRDefault="00332B44" w:rsidP="00F2645D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332B44" w:rsidRPr="00AD6DF4" w:rsidTr="00F2645D">
        <w:tc>
          <w:tcPr>
            <w:tcW w:w="3379" w:type="dxa"/>
          </w:tcPr>
          <w:p w:rsidR="00332B44" w:rsidRPr="00AD6DF4" w:rsidRDefault="00332B44" w:rsidP="00F2645D">
            <w:pPr>
              <w:jc w:val="both"/>
              <w:rPr>
                <w:rFonts w:cs="Times New Roman"/>
                <w:szCs w:val="28"/>
              </w:rPr>
            </w:pPr>
            <w:proofErr w:type="spellStart"/>
            <w:r w:rsidRPr="00AD6DF4">
              <w:rPr>
                <w:rFonts w:cs="Times New Roman"/>
                <w:szCs w:val="28"/>
              </w:rPr>
              <w:t>Телерадиология</w:t>
            </w:r>
            <w:proofErr w:type="spellEnd"/>
          </w:p>
        </w:tc>
        <w:tc>
          <w:tcPr>
            <w:tcW w:w="3379" w:type="dxa"/>
          </w:tcPr>
          <w:p w:rsidR="00332B44" w:rsidRPr="00AD6DF4" w:rsidRDefault="00332B44" w:rsidP="00F2645D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379" w:type="dxa"/>
          </w:tcPr>
          <w:p w:rsidR="00332B44" w:rsidRPr="00AD6DF4" w:rsidRDefault="00332B44" w:rsidP="00F2645D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332B44" w:rsidRPr="00AD6DF4" w:rsidTr="00F2645D">
        <w:tc>
          <w:tcPr>
            <w:tcW w:w="3379" w:type="dxa"/>
          </w:tcPr>
          <w:p w:rsidR="00332B44" w:rsidRPr="00AD6DF4" w:rsidRDefault="00332B44" w:rsidP="00F2645D">
            <w:pPr>
              <w:jc w:val="both"/>
              <w:rPr>
                <w:rFonts w:cs="Times New Roman"/>
                <w:szCs w:val="28"/>
              </w:rPr>
            </w:pPr>
            <w:proofErr w:type="spellStart"/>
            <w:r w:rsidRPr="00AD6DF4">
              <w:rPr>
                <w:rFonts w:cs="Times New Roman"/>
                <w:szCs w:val="28"/>
              </w:rPr>
              <w:t>Телепатология</w:t>
            </w:r>
            <w:proofErr w:type="spellEnd"/>
          </w:p>
        </w:tc>
        <w:tc>
          <w:tcPr>
            <w:tcW w:w="3379" w:type="dxa"/>
          </w:tcPr>
          <w:p w:rsidR="00332B44" w:rsidRPr="00AD6DF4" w:rsidRDefault="00332B44" w:rsidP="00F2645D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379" w:type="dxa"/>
          </w:tcPr>
          <w:p w:rsidR="00332B44" w:rsidRPr="00AD6DF4" w:rsidRDefault="00332B44" w:rsidP="00F2645D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332B44" w:rsidRPr="00AD6DF4" w:rsidTr="00F2645D">
        <w:tc>
          <w:tcPr>
            <w:tcW w:w="3379" w:type="dxa"/>
          </w:tcPr>
          <w:p w:rsidR="00332B44" w:rsidRPr="00AD6DF4" w:rsidRDefault="00332B44" w:rsidP="00F2645D">
            <w:pPr>
              <w:jc w:val="both"/>
              <w:rPr>
                <w:rFonts w:cs="Times New Roman"/>
                <w:szCs w:val="28"/>
              </w:rPr>
            </w:pPr>
            <w:proofErr w:type="spellStart"/>
            <w:r w:rsidRPr="00AD6DF4">
              <w:rPr>
                <w:rFonts w:cs="Times New Roman"/>
                <w:szCs w:val="28"/>
              </w:rPr>
              <w:t>Телехирургия</w:t>
            </w:r>
            <w:proofErr w:type="spellEnd"/>
          </w:p>
        </w:tc>
        <w:tc>
          <w:tcPr>
            <w:tcW w:w="3379" w:type="dxa"/>
          </w:tcPr>
          <w:p w:rsidR="00332B44" w:rsidRPr="00AD6DF4" w:rsidRDefault="00332B44" w:rsidP="00F2645D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379" w:type="dxa"/>
          </w:tcPr>
          <w:p w:rsidR="00332B44" w:rsidRPr="00AD6DF4" w:rsidRDefault="00332B44" w:rsidP="00F2645D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332B44" w:rsidRPr="00AD6DF4" w:rsidTr="00F2645D">
        <w:tc>
          <w:tcPr>
            <w:tcW w:w="3379" w:type="dxa"/>
          </w:tcPr>
          <w:p w:rsidR="00332B44" w:rsidRPr="00AD6DF4" w:rsidRDefault="00332B44" w:rsidP="00F2645D">
            <w:pPr>
              <w:jc w:val="both"/>
              <w:rPr>
                <w:rFonts w:cs="Times New Roman"/>
                <w:szCs w:val="28"/>
              </w:rPr>
            </w:pPr>
            <w:proofErr w:type="spellStart"/>
            <w:r w:rsidRPr="00AD6DF4">
              <w:rPr>
                <w:rFonts w:cs="Times New Roman"/>
                <w:szCs w:val="28"/>
              </w:rPr>
              <w:t>Телекардиология</w:t>
            </w:r>
            <w:proofErr w:type="spellEnd"/>
          </w:p>
        </w:tc>
        <w:tc>
          <w:tcPr>
            <w:tcW w:w="3379" w:type="dxa"/>
          </w:tcPr>
          <w:p w:rsidR="00332B44" w:rsidRPr="00AD6DF4" w:rsidRDefault="00332B44" w:rsidP="00F2645D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379" w:type="dxa"/>
          </w:tcPr>
          <w:p w:rsidR="00332B44" w:rsidRPr="00AD6DF4" w:rsidRDefault="00332B44" w:rsidP="00F2645D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332B44" w:rsidRPr="00AD6DF4" w:rsidTr="00F2645D">
        <w:tc>
          <w:tcPr>
            <w:tcW w:w="3379" w:type="dxa"/>
          </w:tcPr>
          <w:p w:rsidR="00332B44" w:rsidRPr="00AD6DF4" w:rsidRDefault="00332B44" w:rsidP="00F2645D">
            <w:pPr>
              <w:jc w:val="both"/>
              <w:rPr>
                <w:rFonts w:cs="Times New Roman"/>
                <w:szCs w:val="28"/>
              </w:rPr>
            </w:pPr>
            <w:proofErr w:type="spellStart"/>
            <w:r w:rsidRPr="00AD6DF4">
              <w:rPr>
                <w:rFonts w:cs="Times New Roman"/>
                <w:szCs w:val="28"/>
              </w:rPr>
              <w:t>Телепатология</w:t>
            </w:r>
            <w:proofErr w:type="spellEnd"/>
          </w:p>
        </w:tc>
        <w:tc>
          <w:tcPr>
            <w:tcW w:w="3379" w:type="dxa"/>
          </w:tcPr>
          <w:p w:rsidR="00332B44" w:rsidRPr="00AD6DF4" w:rsidRDefault="00332B44" w:rsidP="00F2645D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379" w:type="dxa"/>
          </w:tcPr>
          <w:p w:rsidR="00332B44" w:rsidRPr="00AD6DF4" w:rsidRDefault="00332B44" w:rsidP="00F2645D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332B44" w:rsidRPr="00AD6DF4" w:rsidTr="00F2645D">
        <w:tc>
          <w:tcPr>
            <w:tcW w:w="3379" w:type="dxa"/>
          </w:tcPr>
          <w:p w:rsidR="00332B44" w:rsidRPr="00AD6DF4" w:rsidRDefault="00332B44" w:rsidP="00F2645D">
            <w:pPr>
              <w:jc w:val="both"/>
              <w:rPr>
                <w:rFonts w:cs="Times New Roman"/>
                <w:szCs w:val="28"/>
              </w:rPr>
            </w:pPr>
            <w:proofErr w:type="spellStart"/>
            <w:r w:rsidRPr="00AD6DF4">
              <w:rPr>
                <w:rFonts w:cs="Times New Roman"/>
                <w:szCs w:val="28"/>
              </w:rPr>
              <w:t>Телепсихиатрия</w:t>
            </w:r>
            <w:proofErr w:type="spellEnd"/>
          </w:p>
        </w:tc>
        <w:tc>
          <w:tcPr>
            <w:tcW w:w="3379" w:type="dxa"/>
          </w:tcPr>
          <w:p w:rsidR="00332B44" w:rsidRPr="00AD6DF4" w:rsidRDefault="00332B44" w:rsidP="00F2645D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379" w:type="dxa"/>
          </w:tcPr>
          <w:p w:rsidR="00332B44" w:rsidRPr="00AD6DF4" w:rsidRDefault="00332B44" w:rsidP="00F2645D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332B44" w:rsidRPr="00AD6DF4" w:rsidTr="00F2645D">
        <w:tc>
          <w:tcPr>
            <w:tcW w:w="3379" w:type="dxa"/>
          </w:tcPr>
          <w:p w:rsidR="00332B44" w:rsidRPr="00AD6DF4" w:rsidRDefault="00332B44" w:rsidP="00F2645D">
            <w:pPr>
              <w:jc w:val="both"/>
              <w:rPr>
                <w:rFonts w:cs="Times New Roman"/>
                <w:szCs w:val="28"/>
              </w:rPr>
            </w:pPr>
            <w:proofErr w:type="spellStart"/>
            <w:r w:rsidRPr="00AD6DF4">
              <w:rPr>
                <w:rFonts w:cs="Times New Roman"/>
                <w:szCs w:val="28"/>
              </w:rPr>
              <w:t>Телеанестизиология</w:t>
            </w:r>
            <w:proofErr w:type="spellEnd"/>
          </w:p>
        </w:tc>
        <w:tc>
          <w:tcPr>
            <w:tcW w:w="3379" w:type="dxa"/>
          </w:tcPr>
          <w:p w:rsidR="00332B44" w:rsidRPr="00AD6DF4" w:rsidRDefault="00332B44" w:rsidP="00F2645D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379" w:type="dxa"/>
          </w:tcPr>
          <w:p w:rsidR="00332B44" w:rsidRPr="00AD6DF4" w:rsidRDefault="00332B44" w:rsidP="00F2645D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332B44" w:rsidRPr="00AD6DF4" w:rsidTr="00F2645D">
        <w:tc>
          <w:tcPr>
            <w:tcW w:w="3379" w:type="dxa"/>
          </w:tcPr>
          <w:p w:rsidR="00332B44" w:rsidRPr="00AD6DF4" w:rsidRDefault="00332B44" w:rsidP="00F2645D">
            <w:pPr>
              <w:jc w:val="both"/>
              <w:rPr>
                <w:rFonts w:cs="Times New Roman"/>
                <w:szCs w:val="28"/>
              </w:rPr>
            </w:pPr>
            <w:proofErr w:type="spellStart"/>
            <w:r w:rsidRPr="00AD6DF4">
              <w:rPr>
                <w:rFonts w:cs="Times New Roman"/>
                <w:szCs w:val="28"/>
              </w:rPr>
              <w:t>Телемониторинг</w:t>
            </w:r>
            <w:proofErr w:type="spellEnd"/>
          </w:p>
        </w:tc>
        <w:tc>
          <w:tcPr>
            <w:tcW w:w="3379" w:type="dxa"/>
          </w:tcPr>
          <w:p w:rsidR="00332B44" w:rsidRPr="00AD6DF4" w:rsidRDefault="00332B44" w:rsidP="00F2645D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379" w:type="dxa"/>
          </w:tcPr>
          <w:p w:rsidR="00332B44" w:rsidRPr="00AD6DF4" w:rsidRDefault="00332B44" w:rsidP="00F2645D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332B44" w:rsidRPr="00AD6DF4" w:rsidTr="00F2645D">
        <w:tc>
          <w:tcPr>
            <w:tcW w:w="3379" w:type="dxa"/>
          </w:tcPr>
          <w:p w:rsidR="00332B44" w:rsidRPr="00AD6DF4" w:rsidRDefault="00332B44" w:rsidP="00F2645D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379" w:type="dxa"/>
          </w:tcPr>
          <w:p w:rsidR="00332B44" w:rsidRPr="00AD6DF4" w:rsidRDefault="00332B44" w:rsidP="00F2645D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379" w:type="dxa"/>
          </w:tcPr>
          <w:p w:rsidR="00332B44" w:rsidRPr="00AD6DF4" w:rsidRDefault="00332B44" w:rsidP="00F2645D">
            <w:pPr>
              <w:jc w:val="both"/>
              <w:rPr>
                <w:rFonts w:cs="Times New Roman"/>
                <w:szCs w:val="28"/>
              </w:rPr>
            </w:pPr>
          </w:p>
        </w:tc>
      </w:tr>
    </w:tbl>
    <w:p w:rsidR="00332B44" w:rsidRDefault="00332B44" w:rsidP="00332B44">
      <w:pPr>
        <w:jc w:val="both"/>
        <w:rPr>
          <w:rFonts w:cs="Times New Roman"/>
          <w:b/>
          <w:szCs w:val="28"/>
        </w:rPr>
      </w:pPr>
    </w:p>
    <w:p w:rsidR="00332B44" w:rsidRDefault="00332B44" w:rsidP="00332B44">
      <w:pPr>
        <w:jc w:val="both"/>
        <w:rPr>
          <w:rFonts w:cs="Times New Roman"/>
          <w:b/>
          <w:szCs w:val="28"/>
        </w:rPr>
      </w:pPr>
      <w:r w:rsidRPr="00955900">
        <w:rPr>
          <w:rFonts w:cs="Times New Roman"/>
          <w:b/>
          <w:szCs w:val="28"/>
        </w:rPr>
        <w:t xml:space="preserve">Задание </w:t>
      </w:r>
      <w:r w:rsidR="008B17EC">
        <w:rPr>
          <w:rFonts w:cs="Times New Roman"/>
          <w:b/>
          <w:szCs w:val="28"/>
        </w:rPr>
        <w:t>4</w:t>
      </w:r>
      <w:r w:rsidRPr="00955900">
        <w:rPr>
          <w:rFonts w:cs="Times New Roman"/>
          <w:b/>
          <w:szCs w:val="28"/>
        </w:rPr>
        <w:t>.</w:t>
      </w:r>
    </w:p>
    <w:p w:rsidR="00332B44" w:rsidRDefault="00332B44" w:rsidP="00332B44">
      <w:pPr>
        <w:jc w:val="both"/>
        <w:rPr>
          <w:rFonts w:cs="Times New Roman"/>
          <w:b/>
          <w:szCs w:val="28"/>
        </w:rPr>
      </w:pPr>
      <w:r w:rsidRPr="00902B46">
        <w:rPr>
          <w:rFonts w:eastAsia="Times New Roman" w:cs="Times New Roman"/>
          <w:color w:val="000000"/>
          <w:szCs w:val="28"/>
          <w:lang w:eastAsia="ru-RU"/>
        </w:rPr>
        <w:t>Заполнить таблицу.</w:t>
      </w: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1024"/>
        <w:gridCol w:w="2314"/>
        <w:gridCol w:w="6006"/>
      </w:tblGrid>
      <w:tr w:rsidR="00332B44" w:rsidRPr="00AD6DF4" w:rsidTr="00F2645D">
        <w:tc>
          <w:tcPr>
            <w:tcW w:w="10137" w:type="dxa"/>
            <w:gridSpan w:val="3"/>
          </w:tcPr>
          <w:p w:rsidR="00332B44" w:rsidRPr="00AD6DF4" w:rsidRDefault="00332B44" w:rsidP="00F2645D">
            <w:pPr>
              <w:jc w:val="center"/>
              <w:rPr>
                <w:rFonts w:cs="Times New Roman"/>
                <w:b/>
                <w:szCs w:val="28"/>
              </w:rPr>
            </w:pPr>
            <w:r w:rsidRPr="00AD6DF4">
              <w:rPr>
                <w:rFonts w:cs="Times New Roman"/>
                <w:b/>
                <w:szCs w:val="28"/>
              </w:rPr>
              <w:t>Этапы становления российской телемедицины</w:t>
            </w:r>
          </w:p>
        </w:tc>
      </w:tr>
      <w:tr w:rsidR="00332B44" w:rsidRPr="00AD6DF4" w:rsidTr="00F2645D">
        <w:tc>
          <w:tcPr>
            <w:tcW w:w="1101" w:type="dxa"/>
          </w:tcPr>
          <w:p w:rsidR="00332B44" w:rsidRPr="00AD6DF4" w:rsidRDefault="00332B44" w:rsidP="00F2645D">
            <w:pPr>
              <w:jc w:val="center"/>
              <w:rPr>
                <w:rFonts w:cs="Times New Roman"/>
                <w:b/>
                <w:szCs w:val="28"/>
              </w:rPr>
            </w:pPr>
            <w:r w:rsidRPr="00AD6DF4">
              <w:rPr>
                <w:rFonts w:cs="Times New Roman"/>
                <w:b/>
                <w:szCs w:val="28"/>
              </w:rPr>
              <w:t>№</w:t>
            </w:r>
          </w:p>
        </w:tc>
        <w:tc>
          <w:tcPr>
            <w:tcW w:w="2409" w:type="dxa"/>
          </w:tcPr>
          <w:p w:rsidR="00332B44" w:rsidRPr="00AD6DF4" w:rsidRDefault="00332B44" w:rsidP="00F2645D">
            <w:pPr>
              <w:jc w:val="center"/>
              <w:rPr>
                <w:rFonts w:cs="Times New Roman"/>
                <w:b/>
                <w:szCs w:val="28"/>
              </w:rPr>
            </w:pPr>
            <w:r w:rsidRPr="00AD6DF4">
              <w:rPr>
                <w:rFonts w:cs="Times New Roman"/>
                <w:b/>
                <w:szCs w:val="28"/>
              </w:rPr>
              <w:t>Временные рамки</w:t>
            </w:r>
          </w:p>
        </w:tc>
        <w:tc>
          <w:tcPr>
            <w:tcW w:w="6627" w:type="dxa"/>
          </w:tcPr>
          <w:p w:rsidR="00332B44" w:rsidRPr="00AD6DF4" w:rsidRDefault="00332B44" w:rsidP="00F2645D">
            <w:pPr>
              <w:jc w:val="center"/>
              <w:rPr>
                <w:rFonts w:cs="Times New Roman"/>
                <w:b/>
                <w:szCs w:val="28"/>
              </w:rPr>
            </w:pPr>
            <w:r w:rsidRPr="00AD6DF4">
              <w:rPr>
                <w:rFonts w:cs="Times New Roman"/>
                <w:b/>
                <w:szCs w:val="28"/>
              </w:rPr>
              <w:t>Содержание этапа</w:t>
            </w:r>
          </w:p>
        </w:tc>
      </w:tr>
      <w:tr w:rsidR="00332B44" w:rsidRPr="00AD6DF4" w:rsidTr="00F2645D">
        <w:tc>
          <w:tcPr>
            <w:tcW w:w="1101" w:type="dxa"/>
          </w:tcPr>
          <w:p w:rsidR="00332B44" w:rsidRPr="00AD6DF4" w:rsidRDefault="00332B44" w:rsidP="00F2645D">
            <w:pPr>
              <w:jc w:val="center"/>
              <w:rPr>
                <w:rFonts w:cs="Times New Roman"/>
                <w:b/>
                <w:szCs w:val="28"/>
              </w:rPr>
            </w:pPr>
            <w:r w:rsidRPr="00AD6DF4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2409" w:type="dxa"/>
          </w:tcPr>
          <w:p w:rsidR="00332B44" w:rsidRPr="00AD6DF4" w:rsidRDefault="00332B44" w:rsidP="00F2645D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627" w:type="dxa"/>
          </w:tcPr>
          <w:p w:rsidR="00332B44" w:rsidRPr="00AD6DF4" w:rsidRDefault="00332B44" w:rsidP="00F2645D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332B44" w:rsidRPr="00AD6DF4" w:rsidTr="00F2645D">
        <w:tc>
          <w:tcPr>
            <w:tcW w:w="1101" w:type="dxa"/>
          </w:tcPr>
          <w:p w:rsidR="00332B44" w:rsidRPr="00AD6DF4" w:rsidRDefault="00332B44" w:rsidP="00F2645D">
            <w:pPr>
              <w:jc w:val="center"/>
              <w:rPr>
                <w:rFonts w:cs="Times New Roman"/>
                <w:b/>
                <w:szCs w:val="28"/>
              </w:rPr>
            </w:pPr>
            <w:r w:rsidRPr="00AD6DF4"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2409" w:type="dxa"/>
          </w:tcPr>
          <w:p w:rsidR="00332B44" w:rsidRPr="00AD6DF4" w:rsidRDefault="00332B44" w:rsidP="00F2645D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627" w:type="dxa"/>
          </w:tcPr>
          <w:p w:rsidR="00332B44" w:rsidRPr="00AD6DF4" w:rsidRDefault="00332B44" w:rsidP="00F2645D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332B44" w:rsidRPr="00AD6DF4" w:rsidTr="00F2645D">
        <w:tc>
          <w:tcPr>
            <w:tcW w:w="1101" w:type="dxa"/>
          </w:tcPr>
          <w:p w:rsidR="00332B44" w:rsidRPr="00AD6DF4" w:rsidRDefault="00332B44" w:rsidP="00F2645D">
            <w:pPr>
              <w:jc w:val="center"/>
              <w:rPr>
                <w:rFonts w:cs="Times New Roman"/>
                <w:b/>
                <w:szCs w:val="28"/>
              </w:rPr>
            </w:pPr>
            <w:r w:rsidRPr="00AD6DF4"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2409" w:type="dxa"/>
          </w:tcPr>
          <w:p w:rsidR="00332B44" w:rsidRPr="00AD6DF4" w:rsidRDefault="00332B44" w:rsidP="00F2645D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627" w:type="dxa"/>
          </w:tcPr>
          <w:p w:rsidR="00332B44" w:rsidRPr="00AD6DF4" w:rsidRDefault="00332B44" w:rsidP="00F2645D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332B44" w:rsidRPr="00AD6DF4" w:rsidTr="00F2645D">
        <w:tc>
          <w:tcPr>
            <w:tcW w:w="1101" w:type="dxa"/>
          </w:tcPr>
          <w:p w:rsidR="00332B44" w:rsidRPr="00AD6DF4" w:rsidRDefault="00332B44" w:rsidP="00F2645D">
            <w:pPr>
              <w:jc w:val="center"/>
              <w:rPr>
                <w:rFonts w:cs="Times New Roman"/>
                <w:b/>
                <w:szCs w:val="28"/>
              </w:rPr>
            </w:pPr>
            <w:r w:rsidRPr="00AD6DF4">
              <w:rPr>
                <w:rFonts w:cs="Times New Roman"/>
                <w:b/>
                <w:szCs w:val="28"/>
              </w:rPr>
              <w:t>4</w:t>
            </w:r>
          </w:p>
        </w:tc>
        <w:tc>
          <w:tcPr>
            <w:tcW w:w="2409" w:type="dxa"/>
          </w:tcPr>
          <w:p w:rsidR="00332B44" w:rsidRPr="00AD6DF4" w:rsidRDefault="00332B44" w:rsidP="00F2645D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627" w:type="dxa"/>
          </w:tcPr>
          <w:p w:rsidR="00332B44" w:rsidRPr="00AD6DF4" w:rsidRDefault="00332B44" w:rsidP="00F2645D">
            <w:pPr>
              <w:jc w:val="both"/>
              <w:rPr>
                <w:rFonts w:cs="Times New Roman"/>
                <w:szCs w:val="28"/>
              </w:rPr>
            </w:pPr>
          </w:p>
        </w:tc>
      </w:tr>
    </w:tbl>
    <w:p w:rsidR="00332B44" w:rsidRDefault="00332B44" w:rsidP="00332B44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332B44" w:rsidRPr="00332B44" w:rsidRDefault="00332B44" w:rsidP="00332B44">
      <w:pPr>
        <w:spacing w:after="0" w:line="276" w:lineRule="auto"/>
        <w:jc w:val="center"/>
        <w:rPr>
          <w:b/>
          <w:szCs w:val="28"/>
        </w:rPr>
      </w:pPr>
    </w:p>
    <w:p w:rsidR="00C4200A" w:rsidRPr="00C4200A" w:rsidRDefault="00C4200A" w:rsidP="00C4200A">
      <w:pPr>
        <w:spacing w:after="0" w:line="276" w:lineRule="auto"/>
        <w:rPr>
          <w:szCs w:val="28"/>
        </w:rPr>
      </w:pPr>
    </w:p>
    <w:p w:rsidR="00C4200A" w:rsidRPr="00C4200A" w:rsidRDefault="00C4200A" w:rsidP="00C4200A">
      <w:pPr>
        <w:spacing w:after="0" w:line="276" w:lineRule="auto"/>
        <w:ind w:firstLine="709"/>
        <w:jc w:val="center"/>
        <w:rPr>
          <w:b/>
        </w:rPr>
      </w:pPr>
    </w:p>
    <w:sectPr w:rsidR="00C4200A" w:rsidRPr="00C4200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562CA"/>
    <w:multiLevelType w:val="hybridMultilevel"/>
    <w:tmpl w:val="7E867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27"/>
    <w:rsid w:val="00332B44"/>
    <w:rsid w:val="006C0B77"/>
    <w:rsid w:val="008242FF"/>
    <w:rsid w:val="00870751"/>
    <w:rsid w:val="008B17EC"/>
    <w:rsid w:val="00922C48"/>
    <w:rsid w:val="009F7527"/>
    <w:rsid w:val="00B915B7"/>
    <w:rsid w:val="00C4200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1AF25"/>
  <w15:chartTrackingRefBased/>
  <w15:docId w15:val="{0F69EBC1-E68D-497C-BC7F-D3CE6F4C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4">
    <w:name w:val="Сетка таблицы24"/>
    <w:basedOn w:val="a1"/>
    <w:next w:val="a3"/>
    <w:uiPriority w:val="59"/>
    <w:rsid w:val="00332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32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3"/>
    <w:uiPriority w:val="59"/>
    <w:rsid w:val="00332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1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Кузнецов</dc:creator>
  <cp:keywords/>
  <dc:description/>
  <cp:lastModifiedBy>Александр Кузнецов</cp:lastModifiedBy>
  <cp:revision>3</cp:revision>
  <dcterms:created xsi:type="dcterms:W3CDTF">2020-04-24T03:32:00Z</dcterms:created>
  <dcterms:modified xsi:type="dcterms:W3CDTF">2020-04-24T03:43:00Z</dcterms:modified>
</cp:coreProperties>
</file>